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E26" w:rsidRDefault="00000000">
      <w:pPr>
        <w:rPr>
          <w:b/>
        </w:rPr>
      </w:pPr>
      <w:r>
        <w:rPr>
          <w:b/>
        </w:rPr>
        <w:t>i-Tree International Academy</w:t>
      </w:r>
    </w:p>
    <w:p w14:paraId="00000002" w14:textId="77777777" w:rsidR="00FB5E26" w:rsidRDefault="00000000">
      <w:r>
        <w:t>Track 2</w:t>
      </w:r>
    </w:p>
    <w:p w14:paraId="00000003" w14:textId="4D51E094" w:rsidR="00FB5E26" w:rsidRDefault="00000000">
      <w:pPr>
        <w:rPr>
          <w:i/>
        </w:rPr>
      </w:pPr>
      <w:r>
        <w:rPr>
          <w:i/>
        </w:rPr>
        <w:t xml:space="preserve">Session 3 – </w:t>
      </w:r>
      <w:r w:rsidR="00142208">
        <w:rPr>
          <w:i/>
        </w:rPr>
        <w:t>January 8th</w:t>
      </w:r>
      <w:r>
        <w:rPr>
          <w:i/>
        </w:rPr>
        <w:t>, 202</w:t>
      </w:r>
      <w:r w:rsidR="00142208">
        <w:rPr>
          <w:i/>
        </w:rPr>
        <w:t>5</w:t>
      </w:r>
    </w:p>
    <w:p w14:paraId="00000004" w14:textId="77777777" w:rsidR="00FB5E26" w:rsidRDefault="00000000">
      <w:pPr>
        <w:ind w:left="360"/>
      </w:pPr>
      <w:r>
        <w:t xml:space="preserve"> </w:t>
      </w:r>
    </w:p>
    <w:p w14:paraId="00000005" w14:textId="77777777" w:rsidR="00FB5E26" w:rsidRDefault="00000000">
      <w:pPr>
        <w:rPr>
          <w:b/>
        </w:rPr>
      </w:pPr>
      <w:r>
        <w:rPr>
          <w:b/>
        </w:rPr>
        <w:t>Assignment/Practice Exploring i-Tree Canopy</w:t>
      </w:r>
    </w:p>
    <w:p w14:paraId="00000006" w14:textId="77777777" w:rsidR="00FB5E26" w:rsidRDefault="00000000">
      <w:pPr>
        <w:ind w:left="360"/>
      </w:pPr>
      <w:r>
        <w:t xml:space="preserve"> </w:t>
      </w:r>
    </w:p>
    <w:p w14:paraId="00000007" w14:textId="0D9FCFB7" w:rsidR="00FB5E26" w:rsidRDefault="00000000">
      <w:r>
        <w:t>Using the .</w:t>
      </w:r>
      <w:proofErr w:type="spellStart"/>
      <w:r>
        <w:t>shp</w:t>
      </w:r>
      <w:proofErr w:type="spellEnd"/>
      <w:r>
        <w:t xml:space="preserve"> file of your choice (some options can be found </w:t>
      </w:r>
      <w:hyperlink r:id="rId4">
        <w:r>
          <w:rPr>
            <w:b/>
            <w:color w:val="1155CC"/>
            <w:u w:val="single"/>
          </w:rPr>
          <w:t>H</w:t>
        </w:r>
        <w:r>
          <w:rPr>
            <w:b/>
            <w:color w:val="1155CC"/>
            <w:u w:val="single"/>
          </w:rPr>
          <w:t>E</w:t>
        </w:r>
        <w:r>
          <w:rPr>
            <w:b/>
            <w:color w:val="1155CC"/>
            <w:u w:val="single"/>
          </w:rPr>
          <w:t>RE</w:t>
        </w:r>
      </w:hyperlink>
      <w:r>
        <w:t>)**, or drawing your own boundary, complete an i-Tree Canopy survey using at least 100 data points to discover the percentage of land cover represented by Trees, Grass, Roads, and Other Impervious Surfaces. You may use the Basic Cover Class options if you’d prefer.</w:t>
      </w:r>
    </w:p>
    <w:p w14:paraId="00000008" w14:textId="77777777" w:rsidR="00FB5E26" w:rsidRDefault="00000000">
      <w:pPr>
        <w:ind w:left="360"/>
      </w:pPr>
      <w:r>
        <w:t xml:space="preserve"> </w:t>
      </w:r>
    </w:p>
    <w:p w14:paraId="00000009" w14:textId="77777777" w:rsidR="00FB5E26" w:rsidRDefault="00000000">
      <w:r>
        <w:t>Link for shapefiles:</w:t>
      </w:r>
    </w:p>
    <w:p w14:paraId="0000000B" w14:textId="4C73D91F" w:rsidR="00FB5E26" w:rsidRDefault="00142208">
      <w:pPr>
        <w:ind w:left="360" w:hanging="360"/>
        <w:rPr>
          <w:sz w:val="20"/>
          <w:szCs w:val="20"/>
        </w:rPr>
      </w:pPr>
      <w:hyperlink r:id="rId5" w:history="1">
        <w:r w:rsidRPr="00142208">
          <w:rPr>
            <w:rStyle w:val="Hyperlink"/>
            <w:sz w:val="20"/>
            <w:szCs w:val="20"/>
          </w:rPr>
          <w:t>https://drive.google.com/drive/folders/12mQ4n2XIk8nzSFxc3WqHwHnFl7IJWPTJ?usp=drive_link</w:t>
        </w:r>
      </w:hyperlink>
    </w:p>
    <w:p w14:paraId="723D1303" w14:textId="77777777" w:rsidR="00142208" w:rsidRPr="00142208" w:rsidRDefault="00142208">
      <w:pPr>
        <w:ind w:left="360" w:hanging="360"/>
        <w:rPr>
          <w:sz w:val="20"/>
          <w:szCs w:val="20"/>
        </w:rPr>
      </w:pPr>
    </w:p>
    <w:p w14:paraId="0000000C" w14:textId="21BFE0C8" w:rsidR="00FB5E26" w:rsidRDefault="00000000">
      <w:r>
        <w:t xml:space="preserve">Submit your Canopy Report .pdf or </w:t>
      </w:r>
      <w:proofErr w:type="gramStart"/>
      <w:r>
        <w:t>Exported</w:t>
      </w:r>
      <w:proofErr w:type="gramEnd"/>
      <w:r>
        <w:t xml:space="preserve"> .csv spreadsheet to </w:t>
      </w:r>
      <w:hyperlink r:id="rId6" w:history="1">
        <w:r w:rsidR="00142208" w:rsidRPr="00AD7B28">
          <w:rPr>
            <w:rStyle w:val="Hyperlink"/>
          </w:rPr>
          <w:t>info@itreetools.org</w:t>
        </w:r>
      </w:hyperlink>
    </w:p>
    <w:p w14:paraId="0000000D" w14:textId="77777777" w:rsidR="00FB5E26" w:rsidRDefault="00FB5E26"/>
    <w:p w14:paraId="0000000E" w14:textId="77777777" w:rsidR="00FB5E26" w:rsidRDefault="00000000">
      <w:pPr>
        <w:rPr>
          <w:i/>
        </w:rPr>
      </w:pPr>
      <w:r>
        <w:rPr>
          <w:i/>
        </w:rPr>
        <w:t xml:space="preserve">**if you use one of the files from </w:t>
      </w:r>
      <w:proofErr w:type="gramStart"/>
      <w:r>
        <w:rPr>
          <w:i/>
        </w:rPr>
        <w:t>the Google</w:t>
      </w:r>
      <w:proofErr w:type="gramEnd"/>
      <w:r>
        <w:rPr>
          <w:i/>
        </w:rPr>
        <w:t xml:space="preserve"> Drive, it is best to download the file to your </w:t>
      </w:r>
      <w:proofErr w:type="gramStart"/>
      <w:r>
        <w:rPr>
          <w:i/>
        </w:rPr>
        <w:t>computer first</w:t>
      </w:r>
      <w:proofErr w:type="gramEnd"/>
      <w:r>
        <w:rPr>
          <w:i/>
        </w:rPr>
        <w:t xml:space="preserve"> before loading it into i-Tree Canopy</w:t>
      </w:r>
    </w:p>
    <w:p w14:paraId="0000000F" w14:textId="77777777" w:rsidR="00FB5E26" w:rsidRDefault="00FB5E26"/>
    <w:sectPr w:rsidR="00FB5E2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E26"/>
    <w:rsid w:val="00142208"/>
    <w:rsid w:val="00CE3AF0"/>
    <w:rsid w:val="00FB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A995"/>
  <w15:docId w15:val="{ACB8F177-E832-40AA-8B9F-2A1B79FA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42208"/>
    <w:rPr>
      <w:color w:val="0000FF" w:themeColor="hyperlink"/>
      <w:u w:val="single"/>
    </w:rPr>
  </w:style>
  <w:style w:type="character" w:styleId="UnresolvedMention">
    <w:name w:val="Unresolved Mention"/>
    <w:basedOn w:val="DefaultParagraphFont"/>
    <w:uiPriority w:val="99"/>
    <w:semiHidden/>
    <w:unhideWhenUsed/>
    <w:rsid w:val="00142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treetools.org" TargetMode="External"/><Relationship Id="rId5" Type="http://schemas.openxmlformats.org/officeDocument/2006/relationships/hyperlink" Target="https://drive.google.com/drive/folders/12mQ4n2XIk8nzSFxc3WqHwHnFl7IJWPTJ?usp=drive_link" TargetMode="External"/><Relationship Id="rId4" Type="http://schemas.openxmlformats.org/officeDocument/2006/relationships/hyperlink" Target="https://drive.google.com/drive/folders/12mQ4n2XIk8nzSFxc3WqHwHnFl7IJWPTJ?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Henning</cp:lastModifiedBy>
  <cp:revision>2</cp:revision>
  <dcterms:created xsi:type="dcterms:W3CDTF">2025-01-03T15:16:00Z</dcterms:created>
  <dcterms:modified xsi:type="dcterms:W3CDTF">2025-01-03T15:19:00Z</dcterms:modified>
</cp:coreProperties>
</file>